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B7" w:rsidRPr="00F15021" w:rsidRDefault="00E503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FORMULÁRIO DE PLANEJAMENTO </w:t>
      </w:r>
      <w:r w:rsidR="007A2949" w:rsidRPr="00F15021">
        <w:rPr>
          <w:b/>
          <w:sz w:val="32"/>
          <w:szCs w:val="32"/>
        </w:rPr>
        <w:t>DE PROSPEÇÃO</w:t>
      </w:r>
    </w:p>
    <w:tbl>
      <w:tblPr>
        <w:tblStyle w:val="Tabelacomgrelha"/>
        <w:tblW w:w="21263" w:type="dxa"/>
        <w:tblLook w:val="04A0" w:firstRow="1" w:lastRow="0" w:firstColumn="1" w:lastColumn="0" w:noHBand="0" w:noVBand="1"/>
      </w:tblPr>
      <w:tblGrid>
        <w:gridCol w:w="1054"/>
        <w:gridCol w:w="1811"/>
        <w:gridCol w:w="679"/>
        <w:gridCol w:w="2977"/>
        <w:gridCol w:w="2977"/>
        <w:gridCol w:w="2976"/>
        <w:gridCol w:w="3119"/>
        <w:gridCol w:w="2835"/>
        <w:gridCol w:w="2835"/>
      </w:tblGrid>
      <w:tr w:rsidR="003E2CD1" w:rsidTr="003E2CD1"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2CD1" w:rsidRPr="00F15021" w:rsidRDefault="003E2CD1" w:rsidP="007A29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auto"/>
          </w:tcPr>
          <w:p w:rsidR="003E2CD1" w:rsidRDefault="003E2CD1"/>
        </w:tc>
        <w:tc>
          <w:tcPr>
            <w:tcW w:w="2977" w:type="dxa"/>
            <w:shd w:val="clear" w:color="auto" w:fill="D9D9D9" w:themeFill="background1" w:themeFillShade="D9"/>
          </w:tcPr>
          <w:p w:rsidR="003E2CD1" w:rsidRDefault="003E2CD1">
            <w:r>
              <w:t>Mês:</w:t>
            </w:r>
          </w:p>
          <w:p w:rsidR="003E2CD1" w:rsidRDefault="003E2CD1"/>
        </w:tc>
        <w:tc>
          <w:tcPr>
            <w:tcW w:w="2977" w:type="dxa"/>
            <w:shd w:val="clear" w:color="auto" w:fill="D9D9D9" w:themeFill="background1" w:themeFillShade="D9"/>
          </w:tcPr>
          <w:p w:rsidR="003E2CD1" w:rsidRDefault="003E2CD1"/>
        </w:tc>
        <w:tc>
          <w:tcPr>
            <w:tcW w:w="2976" w:type="dxa"/>
            <w:shd w:val="clear" w:color="auto" w:fill="D9D9D9" w:themeFill="background1" w:themeFillShade="D9"/>
          </w:tcPr>
          <w:p w:rsidR="003E2CD1" w:rsidRDefault="003E2CD1"/>
        </w:tc>
        <w:tc>
          <w:tcPr>
            <w:tcW w:w="3119" w:type="dxa"/>
            <w:shd w:val="clear" w:color="auto" w:fill="D9D9D9" w:themeFill="background1" w:themeFillShade="D9"/>
          </w:tcPr>
          <w:p w:rsidR="003E2CD1" w:rsidRDefault="003E2CD1"/>
        </w:tc>
        <w:tc>
          <w:tcPr>
            <w:tcW w:w="2835" w:type="dxa"/>
            <w:shd w:val="clear" w:color="auto" w:fill="D9D9D9" w:themeFill="background1" w:themeFillShade="D9"/>
          </w:tcPr>
          <w:p w:rsidR="003E2CD1" w:rsidRDefault="003E2CD1"/>
        </w:tc>
        <w:tc>
          <w:tcPr>
            <w:tcW w:w="2835" w:type="dxa"/>
            <w:shd w:val="clear" w:color="auto" w:fill="D9D9D9" w:themeFill="background1" w:themeFillShade="D9"/>
          </w:tcPr>
          <w:p w:rsidR="003E2CD1" w:rsidRDefault="003E2CD1"/>
        </w:tc>
      </w:tr>
      <w:tr w:rsidR="003E2CD1" w:rsidTr="003E2CD1"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3E2CD1" w:rsidRDefault="003E2CD1" w:rsidP="003E2CD1">
            <w:pPr>
              <w:jc w:val="center"/>
            </w:pPr>
            <w:r w:rsidRPr="00F15021">
              <w:rPr>
                <w:b/>
                <w:sz w:val="32"/>
                <w:szCs w:val="32"/>
              </w:rPr>
              <w:t>Fonte de Prospecção a Trabalhar</w:t>
            </w:r>
          </w:p>
        </w:tc>
        <w:tc>
          <w:tcPr>
            <w:tcW w:w="2977" w:type="dxa"/>
          </w:tcPr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</w:tc>
        <w:tc>
          <w:tcPr>
            <w:tcW w:w="2977" w:type="dxa"/>
          </w:tcPr>
          <w:p w:rsidR="003E2CD1" w:rsidRDefault="003E2CD1"/>
        </w:tc>
        <w:tc>
          <w:tcPr>
            <w:tcW w:w="2976" w:type="dxa"/>
          </w:tcPr>
          <w:p w:rsidR="003E2CD1" w:rsidRDefault="003E2CD1"/>
        </w:tc>
        <w:tc>
          <w:tcPr>
            <w:tcW w:w="3119" w:type="dxa"/>
          </w:tcPr>
          <w:p w:rsidR="003E2CD1" w:rsidRDefault="003E2CD1"/>
        </w:tc>
        <w:tc>
          <w:tcPr>
            <w:tcW w:w="2835" w:type="dxa"/>
          </w:tcPr>
          <w:p w:rsidR="003E2CD1" w:rsidRDefault="003E2CD1"/>
        </w:tc>
        <w:tc>
          <w:tcPr>
            <w:tcW w:w="2835" w:type="dxa"/>
          </w:tcPr>
          <w:p w:rsidR="003E2CD1" w:rsidRDefault="003E2CD1"/>
        </w:tc>
      </w:tr>
      <w:tr w:rsidR="003E2CD1" w:rsidTr="003E2CD1"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3E2CD1" w:rsidRDefault="003E2CD1" w:rsidP="003E2CD1">
            <w:pPr>
              <w:jc w:val="center"/>
            </w:pPr>
            <w:r w:rsidRPr="00F15021">
              <w:rPr>
                <w:b/>
                <w:sz w:val="32"/>
                <w:szCs w:val="32"/>
              </w:rPr>
              <w:t>Ações que envolvem pesquisadores</w:t>
            </w:r>
          </w:p>
        </w:tc>
        <w:tc>
          <w:tcPr>
            <w:tcW w:w="2977" w:type="dxa"/>
          </w:tcPr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3E2CD1"/>
        </w:tc>
        <w:tc>
          <w:tcPr>
            <w:tcW w:w="2977" w:type="dxa"/>
          </w:tcPr>
          <w:p w:rsidR="003E2CD1" w:rsidRDefault="003E2CD1"/>
        </w:tc>
        <w:tc>
          <w:tcPr>
            <w:tcW w:w="2976" w:type="dxa"/>
          </w:tcPr>
          <w:p w:rsidR="003E2CD1" w:rsidRDefault="003E2CD1"/>
        </w:tc>
        <w:tc>
          <w:tcPr>
            <w:tcW w:w="3119" w:type="dxa"/>
          </w:tcPr>
          <w:p w:rsidR="003E2CD1" w:rsidRDefault="003E2CD1"/>
        </w:tc>
        <w:tc>
          <w:tcPr>
            <w:tcW w:w="2835" w:type="dxa"/>
          </w:tcPr>
          <w:p w:rsidR="003E2CD1" w:rsidRDefault="003E2CD1"/>
        </w:tc>
        <w:tc>
          <w:tcPr>
            <w:tcW w:w="2835" w:type="dxa"/>
          </w:tcPr>
          <w:p w:rsidR="003E2CD1" w:rsidRDefault="003E2CD1"/>
        </w:tc>
      </w:tr>
      <w:tr w:rsidR="003E2CD1" w:rsidTr="003E2CD1">
        <w:trPr>
          <w:trHeight w:val="1075"/>
        </w:trPr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:rsidR="003E2CD1" w:rsidRPr="00F15021" w:rsidRDefault="003E2CD1" w:rsidP="007A2949">
            <w:pPr>
              <w:jc w:val="center"/>
              <w:rPr>
                <w:b/>
                <w:sz w:val="32"/>
                <w:szCs w:val="32"/>
              </w:rPr>
            </w:pPr>
            <w:r w:rsidRPr="00F15021">
              <w:rPr>
                <w:b/>
                <w:sz w:val="32"/>
                <w:szCs w:val="32"/>
              </w:rPr>
              <w:t>Metas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:rsidR="003E2CD1" w:rsidRDefault="003E2CD1" w:rsidP="003E2CD1">
            <w:r>
              <w:t>Número de reuniões para apresentar o IFSP como parceiro</w:t>
            </w:r>
          </w:p>
        </w:tc>
        <w:tc>
          <w:tcPr>
            <w:tcW w:w="2977" w:type="dxa"/>
            <w:vMerge w:val="restart"/>
          </w:tcPr>
          <w:p w:rsidR="003E2CD1" w:rsidRDefault="003E2CD1"/>
          <w:p w:rsidR="003E2CD1" w:rsidRDefault="003E2CD1"/>
          <w:p w:rsidR="003E2CD1" w:rsidRDefault="003E2CD1"/>
          <w:p w:rsidR="003E2CD1" w:rsidRDefault="003E2CD1"/>
          <w:p w:rsidR="003E2CD1" w:rsidRDefault="009B164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FD2B6" wp14:editId="3093547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18415</wp:posOffset>
                      </wp:positionV>
                      <wp:extent cx="10915650" cy="0"/>
                      <wp:effectExtent l="0" t="0" r="0" b="19050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DE809" id="Conexão reta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1.45pt" to="860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" strokecolor="#a5a5a5 [2092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3E2CD1" w:rsidRDefault="003E2CD1"/>
          <w:p w:rsidR="003E2CD1" w:rsidRDefault="003E2CD1"/>
          <w:p w:rsidR="003E2CD1" w:rsidRDefault="009B164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1DEFD0" wp14:editId="2685F6A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173355</wp:posOffset>
                      </wp:positionV>
                      <wp:extent cx="10915650" cy="0"/>
                      <wp:effectExtent l="0" t="0" r="0" b="19050"/>
                      <wp:wrapNone/>
                      <wp:docPr id="2" name="Conexão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562FC" id="Conexão reta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13.65pt" to="86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" strokecolor="#a5a5a5 [2092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3E2CD1" w:rsidRDefault="003E2CD1"/>
          <w:p w:rsidR="003E2CD1" w:rsidRDefault="003E2CD1"/>
          <w:p w:rsidR="003E2CD1" w:rsidRDefault="003E2CD1">
            <w:bookmarkStart w:id="0" w:name="_GoBack"/>
            <w:bookmarkEnd w:id="0"/>
          </w:p>
          <w:p w:rsidR="003E2CD1" w:rsidRDefault="003E2CD1"/>
        </w:tc>
        <w:tc>
          <w:tcPr>
            <w:tcW w:w="2977" w:type="dxa"/>
            <w:vMerge w:val="restart"/>
          </w:tcPr>
          <w:p w:rsidR="003E2CD1" w:rsidRDefault="003E2CD1"/>
        </w:tc>
        <w:tc>
          <w:tcPr>
            <w:tcW w:w="2976" w:type="dxa"/>
            <w:vMerge w:val="restart"/>
          </w:tcPr>
          <w:p w:rsidR="003E2CD1" w:rsidRDefault="003E2CD1"/>
        </w:tc>
        <w:tc>
          <w:tcPr>
            <w:tcW w:w="3119" w:type="dxa"/>
            <w:vMerge w:val="restart"/>
          </w:tcPr>
          <w:p w:rsidR="003E2CD1" w:rsidRDefault="003E2CD1"/>
        </w:tc>
        <w:tc>
          <w:tcPr>
            <w:tcW w:w="2835" w:type="dxa"/>
            <w:vMerge w:val="restart"/>
          </w:tcPr>
          <w:p w:rsidR="003E2CD1" w:rsidRDefault="003E2CD1"/>
        </w:tc>
        <w:tc>
          <w:tcPr>
            <w:tcW w:w="2835" w:type="dxa"/>
            <w:vMerge w:val="restart"/>
          </w:tcPr>
          <w:p w:rsidR="003E2CD1" w:rsidRDefault="003E2CD1"/>
        </w:tc>
      </w:tr>
      <w:tr w:rsidR="003E2CD1" w:rsidTr="003E2CD1">
        <w:trPr>
          <w:trHeight w:val="1075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:rsidR="003E2CD1" w:rsidRPr="00F15021" w:rsidRDefault="003E2CD1" w:rsidP="007A29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:rsidR="003E2CD1" w:rsidRDefault="003E2CD1">
            <w:r>
              <w:t>Número de propostas emitidas (projetos apresentados)</w:t>
            </w:r>
          </w:p>
        </w:tc>
        <w:tc>
          <w:tcPr>
            <w:tcW w:w="2977" w:type="dxa"/>
            <w:vMerge/>
          </w:tcPr>
          <w:p w:rsidR="003E2CD1" w:rsidRDefault="003E2CD1"/>
        </w:tc>
        <w:tc>
          <w:tcPr>
            <w:tcW w:w="2977" w:type="dxa"/>
            <w:vMerge/>
          </w:tcPr>
          <w:p w:rsidR="003E2CD1" w:rsidRDefault="003E2CD1"/>
        </w:tc>
        <w:tc>
          <w:tcPr>
            <w:tcW w:w="2976" w:type="dxa"/>
            <w:vMerge/>
          </w:tcPr>
          <w:p w:rsidR="003E2CD1" w:rsidRDefault="003E2CD1"/>
        </w:tc>
        <w:tc>
          <w:tcPr>
            <w:tcW w:w="3119" w:type="dxa"/>
            <w:vMerge/>
          </w:tcPr>
          <w:p w:rsidR="003E2CD1" w:rsidRDefault="003E2CD1"/>
        </w:tc>
        <w:tc>
          <w:tcPr>
            <w:tcW w:w="2835" w:type="dxa"/>
            <w:vMerge/>
          </w:tcPr>
          <w:p w:rsidR="003E2CD1" w:rsidRDefault="003E2CD1"/>
        </w:tc>
        <w:tc>
          <w:tcPr>
            <w:tcW w:w="2835" w:type="dxa"/>
            <w:vMerge/>
          </w:tcPr>
          <w:p w:rsidR="003E2CD1" w:rsidRDefault="003E2CD1"/>
        </w:tc>
      </w:tr>
      <w:tr w:rsidR="003E2CD1" w:rsidTr="003E2CD1">
        <w:trPr>
          <w:trHeight w:val="1075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:rsidR="003E2CD1" w:rsidRPr="00F15021" w:rsidRDefault="003E2CD1" w:rsidP="007A29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:rsidR="003E2CD1" w:rsidRDefault="003E2CD1">
            <w:r>
              <w:t>Número propostas aceitas (para início de tramitação)</w:t>
            </w:r>
          </w:p>
        </w:tc>
        <w:tc>
          <w:tcPr>
            <w:tcW w:w="2977" w:type="dxa"/>
            <w:vMerge/>
          </w:tcPr>
          <w:p w:rsidR="003E2CD1" w:rsidRDefault="003E2CD1"/>
        </w:tc>
        <w:tc>
          <w:tcPr>
            <w:tcW w:w="2977" w:type="dxa"/>
            <w:vMerge/>
          </w:tcPr>
          <w:p w:rsidR="003E2CD1" w:rsidRDefault="003E2CD1"/>
        </w:tc>
        <w:tc>
          <w:tcPr>
            <w:tcW w:w="2976" w:type="dxa"/>
            <w:vMerge/>
          </w:tcPr>
          <w:p w:rsidR="003E2CD1" w:rsidRDefault="003E2CD1"/>
        </w:tc>
        <w:tc>
          <w:tcPr>
            <w:tcW w:w="3119" w:type="dxa"/>
            <w:vMerge/>
          </w:tcPr>
          <w:p w:rsidR="003E2CD1" w:rsidRDefault="003E2CD1"/>
        </w:tc>
        <w:tc>
          <w:tcPr>
            <w:tcW w:w="2835" w:type="dxa"/>
            <w:vMerge/>
          </w:tcPr>
          <w:p w:rsidR="003E2CD1" w:rsidRDefault="003E2CD1"/>
        </w:tc>
        <w:tc>
          <w:tcPr>
            <w:tcW w:w="2835" w:type="dxa"/>
            <w:vMerge/>
          </w:tcPr>
          <w:p w:rsidR="003E2CD1" w:rsidRDefault="003E2CD1"/>
        </w:tc>
      </w:tr>
    </w:tbl>
    <w:p w:rsidR="007A2949" w:rsidRPr="00F15021" w:rsidRDefault="007A2949">
      <w:pPr>
        <w:rPr>
          <w:sz w:val="2"/>
          <w:szCs w:val="2"/>
        </w:rPr>
      </w:pPr>
    </w:p>
    <w:sectPr w:rsidR="007A2949" w:rsidRPr="00F15021" w:rsidSect="008961C8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B"/>
    <w:rsid w:val="001C34B7"/>
    <w:rsid w:val="003E2CD1"/>
    <w:rsid w:val="00586F44"/>
    <w:rsid w:val="007A2949"/>
    <w:rsid w:val="008961C8"/>
    <w:rsid w:val="009B164F"/>
    <w:rsid w:val="00B6654B"/>
    <w:rsid w:val="00E5037B"/>
    <w:rsid w:val="00E97D34"/>
    <w:rsid w:val="00F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E963-7C6F-448C-8961-BC610CA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A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9A0B-BEDB-4BDF-9EA4-90BE2D92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Adalton Ozaki</cp:lastModifiedBy>
  <cp:revision>8</cp:revision>
  <dcterms:created xsi:type="dcterms:W3CDTF">2018-09-03T17:32:00Z</dcterms:created>
  <dcterms:modified xsi:type="dcterms:W3CDTF">2018-09-03T19:15:00Z</dcterms:modified>
</cp:coreProperties>
</file>